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9FE" w:rsidRPr="008449FE" w:rsidRDefault="008449FE" w:rsidP="008449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9FE">
        <w:rPr>
          <w:rFonts w:ascii="Times New Roman" w:hAnsi="Times New Roman" w:cs="Times New Roman"/>
          <w:b/>
          <w:sz w:val="24"/>
          <w:szCs w:val="24"/>
        </w:rPr>
        <w:t>Информация для родителей.</w:t>
      </w:r>
    </w:p>
    <w:p w:rsidR="008449FE" w:rsidRPr="008449FE" w:rsidRDefault="008449FE" w:rsidP="008449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9FE">
        <w:rPr>
          <w:rFonts w:ascii="Times New Roman" w:hAnsi="Times New Roman" w:cs="Times New Roman"/>
          <w:b/>
          <w:sz w:val="24"/>
          <w:szCs w:val="24"/>
        </w:rPr>
        <w:t xml:space="preserve">Управление образования информирует о то, что </w:t>
      </w:r>
      <w:proofErr w:type="gramStart"/>
      <w:r w:rsidRPr="008449FE">
        <w:rPr>
          <w:rFonts w:ascii="Times New Roman" w:hAnsi="Times New Roman" w:cs="Times New Roman"/>
          <w:b/>
          <w:sz w:val="24"/>
          <w:szCs w:val="24"/>
        </w:rPr>
        <w:t>27  февраля</w:t>
      </w:r>
      <w:proofErr w:type="gramEnd"/>
      <w:r w:rsidRPr="00844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49FE">
        <w:rPr>
          <w:rFonts w:ascii="Times New Roman" w:hAnsi="Times New Roman" w:cs="Times New Roman"/>
          <w:b/>
          <w:sz w:val="24"/>
          <w:szCs w:val="24"/>
        </w:rPr>
        <w:t xml:space="preserve"> 2023 года в 18.00 часов на базе государственного автономного учреждения</w:t>
      </w:r>
      <w:r w:rsidRPr="00844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49FE">
        <w:rPr>
          <w:rFonts w:ascii="Times New Roman" w:hAnsi="Times New Roman" w:cs="Times New Roman"/>
          <w:b/>
          <w:sz w:val="24"/>
          <w:szCs w:val="24"/>
        </w:rPr>
        <w:t>дополнительного профессионального образования</w:t>
      </w:r>
      <w:r w:rsidRPr="008449FE">
        <w:rPr>
          <w:rFonts w:ascii="Times New Roman" w:hAnsi="Times New Roman" w:cs="Times New Roman"/>
          <w:b/>
          <w:sz w:val="24"/>
          <w:szCs w:val="24"/>
        </w:rPr>
        <w:t xml:space="preserve"> Республики Карелия «Карельский </w:t>
      </w:r>
      <w:r w:rsidRPr="008449FE">
        <w:rPr>
          <w:rFonts w:ascii="Times New Roman" w:hAnsi="Times New Roman" w:cs="Times New Roman"/>
          <w:b/>
          <w:sz w:val="24"/>
          <w:szCs w:val="24"/>
        </w:rPr>
        <w:t>институт развития образования» состоится расш</w:t>
      </w:r>
      <w:r w:rsidRPr="008449FE">
        <w:rPr>
          <w:rFonts w:ascii="Times New Roman" w:hAnsi="Times New Roman" w:cs="Times New Roman"/>
          <w:b/>
          <w:sz w:val="24"/>
          <w:szCs w:val="24"/>
        </w:rPr>
        <w:t xml:space="preserve">иренное заседание Родительского </w:t>
      </w:r>
      <w:r w:rsidRPr="008449FE">
        <w:rPr>
          <w:rFonts w:ascii="Times New Roman" w:hAnsi="Times New Roman" w:cs="Times New Roman"/>
          <w:b/>
          <w:sz w:val="24"/>
          <w:szCs w:val="24"/>
        </w:rPr>
        <w:t xml:space="preserve">совета при Министерстве образования и спорта Республики Карелия </w:t>
      </w:r>
      <w:r w:rsidRPr="008449FE">
        <w:rPr>
          <w:rFonts w:ascii="Times New Roman" w:hAnsi="Times New Roman" w:cs="Times New Roman"/>
          <w:sz w:val="24"/>
          <w:szCs w:val="24"/>
        </w:rPr>
        <w:t>(далее – Совет).</w:t>
      </w:r>
    </w:p>
    <w:p w:rsidR="008449FE" w:rsidRPr="008449FE" w:rsidRDefault="008449FE" w:rsidP="008449FE">
      <w:pPr>
        <w:jc w:val="both"/>
        <w:rPr>
          <w:rFonts w:ascii="Times New Roman" w:hAnsi="Times New Roman" w:cs="Times New Roman"/>
          <w:sz w:val="24"/>
          <w:szCs w:val="24"/>
        </w:rPr>
      </w:pPr>
      <w:r w:rsidRPr="008449FE">
        <w:rPr>
          <w:rFonts w:ascii="Times New Roman" w:hAnsi="Times New Roman" w:cs="Times New Roman"/>
          <w:sz w:val="24"/>
          <w:szCs w:val="24"/>
        </w:rPr>
        <w:t>Повесткой заседания Совета предусмотрено рассмотрение следующих вопросов:</w:t>
      </w:r>
    </w:p>
    <w:p w:rsidR="008449FE" w:rsidRPr="008449FE" w:rsidRDefault="008449FE" w:rsidP="008449FE">
      <w:pPr>
        <w:jc w:val="both"/>
        <w:rPr>
          <w:rFonts w:ascii="Times New Roman" w:hAnsi="Times New Roman" w:cs="Times New Roman"/>
          <w:sz w:val="24"/>
          <w:szCs w:val="24"/>
        </w:rPr>
      </w:pPr>
      <w:r w:rsidRPr="008449FE">
        <w:rPr>
          <w:rFonts w:ascii="Times New Roman" w:hAnsi="Times New Roman" w:cs="Times New Roman"/>
          <w:sz w:val="24"/>
          <w:szCs w:val="24"/>
        </w:rPr>
        <w:t>1. Об обеспечении комплексной безопасности в образовательных</w:t>
      </w:r>
    </w:p>
    <w:p w:rsidR="008449FE" w:rsidRPr="008449FE" w:rsidRDefault="008449FE" w:rsidP="008449FE">
      <w:pPr>
        <w:jc w:val="both"/>
        <w:rPr>
          <w:rFonts w:ascii="Times New Roman" w:hAnsi="Times New Roman" w:cs="Times New Roman"/>
          <w:sz w:val="24"/>
          <w:szCs w:val="24"/>
        </w:rPr>
      </w:pPr>
      <w:r w:rsidRPr="008449FE">
        <w:rPr>
          <w:rFonts w:ascii="Times New Roman" w:hAnsi="Times New Roman" w:cs="Times New Roman"/>
          <w:sz w:val="24"/>
          <w:szCs w:val="24"/>
        </w:rPr>
        <w:t>организациях Республики Карелия;</w:t>
      </w:r>
    </w:p>
    <w:p w:rsidR="008449FE" w:rsidRPr="008449FE" w:rsidRDefault="008449FE" w:rsidP="008449FE">
      <w:pPr>
        <w:jc w:val="both"/>
        <w:rPr>
          <w:rFonts w:ascii="Times New Roman" w:hAnsi="Times New Roman" w:cs="Times New Roman"/>
          <w:sz w:val="24"/>
          <w:szCs w:val="24"/>
        </w:rPr>
      </w:pPr>
      <w:r w:rsidRPr="008449FE">
        <w:rPr>
          <w:rFonts w:ascii="Times New Roman" w:hAnsi="Times New Roman" w:cs="Times New Roman"/>
          <w:sz w:val="24"/>
          <w:szCs w:val="24"/>
        </w:rPr>
        <w:t>2. О профилактике детского дорожно-транспортного травматизма и</w:t>
      </w:r>
      <w:bookmarkStart w:id="0" w:name="_GoBack"/>
      <w:bookmarkEnd w:id="0"/>
    </w:p>
    <w:p w:rsidR="008449FE" w:rsidRPr="008449FE" w:rsidRDefault="008449FE" w:rsidP="008449FE">
      <w:pPr>
        <w:jc w:val="both"/>
        <w:rPr>
          <w:rFonts w:ascii="Times New Roman" w:hAnsi="Times New Roman" w:cs="Times New Roman"/>
          <w:sz w:val="24"/>
          <w:szCs w:val="24"/>
        </w:rPr>
      </w:pPr>
      <w:r w:rsidRPr="008449FE">
        <w:rPr>
          <w:rFonts w:ascii="Times New Roman" w:hAnsi="Times New Roman" w:cs="Times New Roman"/>
          <w:sz w:val="24"/>
          <w:szCs w:val="24"/>
        </w:rPr>
        <w:t>обеспечении безопасности дорожного движения;</w:t>
      </w:r>
    </w:p>
    <w:p w:rsidR="008449FE" w:rsidRPr="008449FE" w:rsidRDefault="008449FE" w:rsidP="008449FE">
      <w:pPr>
        <w:jc w:val="both"/>
        <w:rPr>
          <w:rFonts w:ascii="Times New Roman" w:hAnsi="Times New Roman" w:cs="Times New Roman"/>
          <w:sz w:val="24"/>
          <w:szCs w:val="24"/>
        </w:rPr>
      </w:pPr>
      <w:r w:rsidRPr="008449FE">
        <w:rPr>
          <w:rFonts w:ascii="Times New Roman" w:hAnsi="Times New Roman" w:cs="Times New Roman"/>
          <w:sz w:val="24"/>
          <w:szCs w:val="24"/>
        </w:rPr>
        <w:t>3. Информационная безопасность детей и молодежи: медиа-грамотность</w:t>
      </w:r>
    </w:p>
    <w:p w:rsidR="008449FE" w:rsidRPr="008449FE" w:rsidRDefault="008449FE" w:rsidP="008449FE">
      <w:pPr>
        <w:jc w:val="both"/>
        <w:rPr>
          <w:rFonts w:ascii="Times New Roman" w:hAnsi="Times New Roman" w:cs="Times New Roman"/>
          <w:sz w:val="24"/>
          <w:szCs w:val="24"/>
        </w:rPr>
      </w:pPr>
      <w:r w:rsidRPr="008449FE">
        <w:rPr>
          <w:rFonts w:ascii="Times New Roman" w:hAnsi="Times New Roman" w:cs="Times New Roman"/>
          <w:sz w:val="24"/>
          <w:szCs w:val="24"/>
        </w:rPr>
        <w:t>обучающихся, родителей и педагогов, профилактика интернет-зависимости</w:t>
      </w:r>
    </w:p>
    <w:p w:rsidR="007A33BC" w:rsidRPr="008449FE" w:rsidRDefault="008449FE" w:rsidP="008449FE">
      <w:pPr>
        <w:jc w:val="both"/>
        <w:rPr>
          <w:rFonts w:ascii="Times New Roman" w:hAnsi="Times New Roman" w:cs="Times New Roman"/>
          <w:sz w:val="24"/>
          <w:szCs w:val="24"/>
        </w:rPr>
      </w:pPr>
      <w:r w:rsidRPr="008449FE">
        <w:rPr>
          <w:rFonts w:ascii="Times New Roman" w:hAnsi="Times New Roman" w:cs="Times New Roman"/>
          <w:sz w:val="24"/>
          <w:szCs w:val="24"/>
        </w:rPr>
        <w:t>несовершеннолетних.</w:t>
      </w:r>
    </w:p>
    <w:p w:rsidR="008449FE" w:rsidRPr="008449FE" w:rsidRDefault="008449FE" w:rsidP="008449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49FE">
        <w:rPr>
          <w:rFonts w:ascii="Times New Roman" w:hAnsi="Times New Roman" w:cs="Times New Roman"/>
          <w:sz w:val="24"/>
          <w:szCs w:val="24"/>
        </w:rPr>
        <w:t xml:space="preserve">Для участия в мероприятии необходимо обратиться к руководителю муниципальной общеобразовательной организации. </w:t>
      </w:r>
    </w:p>
    <w:sectPr w:rsidR="008449FE" w:rsidRPr="00844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9FE"/>
    <w:rsid w:val="007A33BC"/>
    <w:rsid w:val="0084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FB25"/>
  <w15:chartTrackingRefBased/>
  <w15:docId w15:val="{826D942A-ACDB-4F79-B6EC-B24C763A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Червова Светлана</dc:creator>
  <cp:keywords/>
  <dc:description/>
  <cp:lastModifiedBy>Червова Светлана</cp:lastModifiedBy>
  <cp:revision>1</cp:revision>
  <dcterms:created xsi:type="dcterms:W3CDTF">2023-02-15T09:02:00Z</dcterms:created>
  <dcterms:modified xsi:type="dcterms:W3CDTF">2023-02-15T09:09:00Z</dcterms:modified>
</cp:coreProperties>
</file>